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5E2B2C" w:rsidRDefault="00717E6E" w:rsidP="00D10963">
      <w:pPr>
        <w:widowControl w:val="0"/>
        <w:suppressAutoHyphens/>
      </w:pPr>
      <w:r w:rsidRPr="005E2B2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5E2B2C" w:rsidRDefault="00717E6E" w:rsidP="00D10963">
      <w:pPr>
        <w:widowControl w:val="0"/>
        <w:suppressAutoHyphens/>
      </w:pPr>
    </w:p>
    <w:p w:rsidR="00717E6E" w:rsidRPr="005E2B2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5E2B2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5E2B2C">
        <w:rPr>
          <w:b/>
          <w:sz w:val="28"/>
          <w:szCs w:val="28"/>
        </w:rPr>
        <w:t>АКЦИОНЕРНОЕ ОБЩЕСТВО «КОРЯКЭНЕРГО»</w:t>
      </w:r>
    </w:p>
    <w:p w:rsidR="00717E6E" w:rsidRPr="005E2B2C" w:rsidRDefault="00766F16" w:rsidP="00D10963">
      <w:pPr>
        <w:widowControl w:val="0"/>
        <w:suppressAutoHyphens/>
        <w:jc w:val="center"/>
      </w:pPr>
      <w:r w:rsidRPr="005E2B2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E73D0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5E2B2C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2B2C">
        <w:rPr>
          <w:b/>
          <w:bCs/>
          <w:kern w:val="28"/>
          <w:sz w:val="28"/>
          <w:szCs w:val="28"/>
        </w:rPr>
        <w:t>Итоговый п</w:t>
      </w:r>
      <w:r w:rsidR="00717E6E" w:rsidRPr="005E2B2C">
        <w:rPr>
          <w:b/>
          <w:bCs/>
          <w:kern w:val="28"/>
          <w:sz w:val="28"/>
          <w:szCs w:val="28"/>
        </w:rPr>
        <w:t xml:space="preserve">ротокол № </w:t>
      </w:r>
      <w:r w:rsidR="005E2B2C" w:rsidRPr="005E2B2C">
        <w:rPr>
          <w:b/>
          <w:bCs/>
          <w:kern w:val="28"/>
          <w:sz w:val="28"/>
          <w:szCs w:val="28"/>
        </w:rPr>
        <w:t>Т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15</w:t>
      </w:r>
      <w:r w:rsidR="00E57BA0">
        <w:rPr>
          <w:b/>
          <w:bCs/>
          <w:kern w:val="28"/>
          <w:sz w:val="28"/>
          <w:szCs w:val="28"/>
        </w:rPr>
        <w:t>3</w:t>
      </w:r>
      <w:r w:rsidRPr="005E2B2C">
        <w:rPr>
          <w:b/>
          <w:bCs/>
          <w:kern w:val="28"/>
          <w:sz w:val="28"/>
          <w:szCs w:val="28"/>
        </w:rPr>
        <w:t>ит</w:t>
      </w:r>
      <w:r w:rsidR="00886D2B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2764B1" w:rsidRPr="005E2B2C">
        <w:rPr>
          <w:b/>
          <w:bCs/>
          <w:kern w:val="28"/>
          <w:sz w:val="28"/>
          <w:szCs w:val="28"/>
        </w:rPr>
        <w:t>20</w:t>
      </w:r>
      <w:r w:rsidR="00866706" w:rsidRPr="005E2B2C">
        <w:rPr>
          <w:b/>
          <w:bCs/>
          <w:kern w:val="28"/>
          <w:sz w:val="28"/>
          <w:szCs w:val="28"/>
        </w:rPr>
        <w:t>2</w:t>
      </w:r>
      <w:r w:rsidR="005E2B2C" w:rsidRPr="005E2B2C">
        <w:rPr>
          <w:b/>
          <w:bCs/>
          <w:kern w:val="28"/>
          <w:sz w:val="28"/>
          <w:szCs w:val="28"/>
        </w:rPr>
        <w:t>4</w:t>
      </w:r>
    </w:p>
    <w:p w:rsidR="00717E6E" w:rsidRPr="005E2B2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5E2B2C" w:rsidTr="00D10963">
        <w:tc>
          <w:tcPr>
            <w:tcW w:w="5211" w:type="dxa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Место проведения</w:t>
            </w:r>
            <w:r w:rsidRPr="005E2B2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Время проведения</w:t>
            </w:r>
            <w:r w:rsidRPr="005E2B2C">
              <w:rPr>
                <w:sz w:val="24"/>
                <w:szCs w:val="24"/>
              </w:rPr>
              <w:t xml:space="preserve"> – </w:t>
            </w:r>
            <w:r w:rsidR="00D53E24" w:rsidRPr="005E2B2C">
              <w:rPr>
                <w:sz w:val="24"/>
                <w:szCs w:val="24"/>
                <w:lang w:val="en-US"/>
              </w:rPr>
              <w:t>09</w:t>
            </w:r>
            <w:r w:rsidRPr="005E2B2C">
              <w:rPr>
                <w:sz w:val="24"/>
                <w:szCs w:val="24"/>
              </w:rPr>
              <w:t>-00</w:t>
            </w:r>
          </w:p>
        </w:tc>
      </w:tr>
      <w:tr w:rsidR="00717E6E" w:rsidRPr="005E2B2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5E2B2C" w:rsidRDefault="00717E6E" w:rsidP="005E2B2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Дата проведения</w:t>
            </w:r>
            <w:r w:rsidRPr="005E2B2C">
              <w:rPr>
                <w:sz w:val="24"/>
                <w:szCs w:val="24"/>
              </w:rPr>
              <w:t xml:space="preserve"> – «</w:t>
            </w:r>
            <w:r w:rsidR="005E2B2C" w:rsidRPr="005E2B2C">
              <w:rPr>
                <w:sz w:val="24"/>
                <w:szCs w:val="24"/>
              </w:rPr>
              <w:t>17</w:t>
            </w:r>
            <w:r w:rsidRPr="005E2B2C">
              <w:rPr>
                <w:sz w:val="24"/>
                <w:szCs w:val="24"/>
              </w:rPr>
              <w:t>»</w:t>
            </w:r>
            <w:r w:rsidR="008E7BF8" w:rsidRPr="005E2B2C">
              <w:rPr>
                <w:sz w:val="24"/>
                <w:szCs w:val="24"/>
              </w:rPr>
              <w:t xml:space="preserve"> </w:t>
            </w:r>
            <w:r w:rsidR="005E2B2C" w:rsidRPr="005E2B2C">
              <w:rPr>
                <w:sz w:val="24"/>
                <w:szCs w:val="24"/>
              </w:rPr>
              <w:t>октября</w:t>
            </w:r>
            <w:r w:rsidRPr="005E2B2C">
              <w:rPr>
                <w:sz w:val="24"/>
                <w:szCs w:val="24"/>
              </w:rPr>
              <w:t xml:space="preserve"> </w:t>
            </w:r>
            <w:r w:rsidR="00866706" w:rsidRPr="005E2B2C">
              <w:rPr>
                <w:sz w:val="24"/>
                <w:szCs w:val="24"/>
              </w:rPr>
              <w:t>20</w:t>
            </w:r>
            <w:r w:rsidR="00866706" w:rsidRPr="005E2B2C">
              <w:rPr>
                <w:sz w:val="24"/>
                <w:szCs w:val="24"/>
                <w:lang w:val="en-US"/>
              </w:rPr>
              <w:t>2</w:t>
            </w:r>
            <w:r w:rsidR="005E2B2C" w:rsidRPr="005E2B2C">
              <w:rPr>
                <w:sz w:val="24"/>
                <w:szCs w:val="24"/>
              </w:rPr>
              <w:t>4</w:t>
            </w:r>
            <w:r w:rsidRPr="005E2B2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Форма проведения:</w:t>
            </w:r>
            <w:r w:rsidRPr="005E2B2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2B2C" w:rsidTr="00D10963">
        <w:trPr>
          <w:trHeight w:val="399"/>
        </w:trPr>
        <w:tc>
          <w:tcPr>
            <w:tcW w:w="5211" w:type="dxa"/>
          </w:tcPr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2B2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5E2B2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ВИД ЗАКУПКИ И ФОРМА ПРОВЕДЕНИЯ:</w:t>
      </w:r>
    </w:p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4"/>
        </w:rPr>
        <w:t>Запрос котировок в электронной форме</w:t>
      </w:r>
    </w:p>
    <w:p w:rsidR="00717E6E" w:rsidRPr="005E2B2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ПРЕДМЕТ ЗАКУП</w:t>
      </w:r>
      <w:r w:rsidR="00D10963" w:rsidRPr="005E2B2C">
        <w:rPr>
          <w:b/>
          <w:sz w:val="24"/>
          <w:szCs w:val="24"/>
        </w:rPr>
        <w:t>КИ</w:t>
      </w:r>
      <w:r w:rsidRPr="005E2B2C">
        <w:rPr>
          <w:b/>
          <w:sz w:val="24"/>
          <w:szCs w:val="24"/>
        </w:rPr>
        <w:t>:</w:t>
      </w:r>
    </w:p>
    <w:p w:rsidR="005E2B2C" w:rsidRPr="005E2B2C" w:rsidRDefault="00E57BA0" w:rsidP="005E2B2C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Закупка № 153</w:t>
      </w:r>
    </w:p>
    <w:p w:rsidR="00E57BA0" w:rsidRPr="00F95964" w:rsidRDefault="00E57BA0" w:rsidP="00E57BA0">
      <w:pPr>
        <w:widowControl w:val="0"/>
        <w:ind w:firstLine="708"/>
        <w:jc w:val="both"/>
        <w:rPr>
          <w:sz w:val="24"/>
          <w:szCs w:val="24"/>
        </w:rPr>
      </w:pPr>
      <w:r w:rsidRPr="00F95964">
        <w:rPr>
          <w:sz w:val="24"/>
          <w:szCs w:val="24"/>
        </w:rPr>
        <w:t>Лот № 1 «</w:t>
      </w:r>
      <w:r w:rsidRPr="00F95964">
        <w:rPr>
          <w:i/>
          <w:sz w:val="24"/>
          <w:szCs w:val="24"/>
          <w:lang w:eastAsia="ar-SA"/>
        </w:rPr>
        <w:t>Поставка топлива для дизельных электростанций и котельных (использование в зимний период) 2025г</w:t>
      </w:r>
      <w:r w:rsidRPr="00F95964">
        <w:rPr>
          <w:sz w:val="24"/>
          <w:szCs w:val="24"/>
        </w:rPr>
        <w:t>»</w:t>
      </w:r>
    </w:p>
    <w:p w:rsidR="00E57BA0" w:rsidRPr="00F95964" w:rsidRDefault="00E57BA0" w:rsidP="00E57BA0">
      <w:pPr>
        <w:widowControl w:val="0"/>
        <w:jc w:val="both"/>
        <w:outlineLvl w:val="1"/>
        <w:rPr>
          <w:sz w:val="24"/>
          <w:szCs w:val="24"/>
        </w:rPr>
      </w:pPr>
    </w:p>
    <w:p w:rsidR="00E57BA0" w:rsidRPr="00F95964" w:rsidRDefault="00E57BA0" w:rsidP="00E57BA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95964">
        <w:rPr>
          <w:b/>
          <w:sz w:val="24"/>
          <w:szCs w:val="24"/>
        </w:rPr>
        <w:t>Начальная цена договора: 74 185 833,50</w:t>
      </w:r>
      <w:r w:rsidRPr="00F95964">
        <w:rPr>
          <w:sz w:val="24"/>
          <w:szCs w:val="24"/>
        </w:rPr>
        <w:t xml:space="preserve"> </w:t>
      </w:r>
      <w:r w:rsidRPr="00F95964">
        <w:rPr>
          <w:b/>
          <w:sz w:val="24"/>
          <w:szCs w:val="24"/>
        </w:rPr>
        <w:t>рублей</w:t>
      </w:r>
      <w:r w:rsidRPr="00F95964">
        <w:rPr>
          <w:sz w:val="24"/>
          <w:szCs w:val="24"/>
        </w:rPr>
        <w:t xml:space="preserve"> (</w:t>
      </w:r>
      <w:r w:rsidRPr="00F95964">
        <w:rPr>
          <w:b/>
          <w:sz w:val="24"/>
          <w:szCs w:val="24"/>
        </w:rPr>
        <w:t>семьдесят четыре миллиона сто восемьдесят пять тысяч восемьсот тридцать три рубля 50 копеек</w:t>
      </w:r>
      <w:r w:rsidRPr="00F95964">
        <w:rPr>
          <w:sz w:val="24"/>
          <w:szCs w:val="24"/>
        </w:rPr>
        <w:t>) без учета НДС.</w:t>
      </w:r>
    </w:p>
    <w:p w:rsidR="00E57BA0" w:rsidRPr="00F22626" w:rsidRDefault="00E57BA0" w:rsidP="00E57BA0">
      <w:pPr>
        <w:widowControl w:val="0"/>
        <w:jc w:val="both"/>
        <w:outlineLvl w:val="1"/>
        <w:rPr>
          <w:sz w:val="24"/>
          <w:szCs w:val="24"/>
        </w:rPr>
      </w:pPr>
    </w:p>
    <w:p w:rsidR="00E57BA0" w:rsidRPr="00F22626" w:rsidRDefault="00E57BA0" w:rsidP="00E57BA0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F22626">
        <w:rPr>
          <w:b/>
          <w:bCs/>
          <w:sz w:val="24"/>
          <w:szCs w:val="24"/>
        </w:rPr>
        <w:t>ОСНОВАНИЕ:</w:t>
      </w:r>
    </w:p>
    <w:p w:rsidR="00E57BA0" w:rsidRPr="00F22626" w:rsidRDefault="00E57BA0" w:rsidP="00E57BA0">
      <w:pPr>
        <w:widowControl w:val="0"/>
        <w:jc w:val="both"/>
        <w:outlineLvl w:val="1"/>
        <w:rPr>
          <w:bCs/>
          <w:sz w:val="24"/>
          <w:szCs w:val="24"/>
        </w:rPr>
      </w:pPr>
      <w:r w:rsidRPr="00F22626">
        <w:rPr>
          <w:sz w:val="24"/>
          <w:szCs w:val="24"/>
        </w:rPr>
        <w:t>Закупка проводилась на основании Приказа АО «Корякэнерго» от 08.10.2024 № 934 «А» (ПЗ на 2024 год)</w:t>
      </w:r>
    </w:p>
    <w:p w:rsidR="00D10963" w:rsidRPr="005E2B2C" w:rsidRDefault="00D10963" w:rsidP="005E2B2C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5E2B2C" w:rsidRDefault="00717E6E" w:rsidP="00D10963">
      <w:pPr>
        <w:widowControl w:val="0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ПРИСУТСТВОВАЛИ: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Председатель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 xml:space="preserve">Т.Е. Кондращенко - генеральный директор 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>И.Б. Рыков – главный инженер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Члены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E2B2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E2B2C">
        <w:rPr>
          <w:sz w:val="24"/>
          <w:szCs w:val="24"/>
        </w:rPr>
        <w:t xml:space="preserve">- </w:t>
      </w:r>
      <w:r w:rsidRPr="005E2B2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Ответственный секретарь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E2B2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5E2B2C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rPr>
          <w:bCs/>
          <w:sz w:val="24"/>
          <w:szCs w:val="24"/>
        </w:rPr>
      </w:pPr>
      <w:r w:rsidRPr="005E2B2C">
        <w:rPr>
          <w:b/>
          <w:caps/>
          <w:sz w:val="24"/>
          <w:szCs w:val="24"/>
        </w:rPr>
        <w:t>СЛУШАЛИ:</w:t>
      </w:r>
    </w:p>
    <w:p w:rsidR="00717E6E" w:rsidRPr="005E2B2C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5E2B2C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5E2B2C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5E2B2C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5E2B2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5E2B2C">
        <w:rPr>
          <w:b/>
          <w:bCs/>
          <w:i/>
          <w:sz w:val="24"/>
          <w:szCs w:val="24"/>
          <w:u w:val="single"/>
        </w:rPr>
        <w:t>ки</w:t>
      </w:r>
      <w:r w:rsidRPr="005E2B2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5E2B2C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8"/>
        </w:rPr>
        <w:t>08.10</w:t>
      </w:r>
      <w:r w:rsidR="00717E6E" w:rsidRPr="005E2B2C">
        <w:rPr>
          <w:sz w:val="24"/>
          <w:szCs w:val="28"/>
        </w:rPr>
        <w:t>.20</w:t>
      </w:r>
      <w:r w:rsidR="00866706" w:rsidRPr="005E2B2C">
        <w:rPr>
          <w:sz w:val="24"/>
          <w:szCs w:val="28"/>
        </w:rPr>
        <w:t>2</w:t>
      </w:r>
      <w:r w:rsidRPr="005E2B2C">
        <w:rPr>
          <w:sz w:val="24"/>
          <w:szCs w:val="28"/>
        </w:rPr>
        <w:t>4</w:t>
      </w:r>
      <w:r w:rsidR="00717E6E" w:rsidRPr="005E2B2C">
        <w:rPr>
          <w:sz w:val="24"/>
          <w:szCs w:val="28"/>
        </w:rPr>
        <w:t xml:space="preserve"> года </w:t>
      </w:r>
      <w:r w:rsidR="00717E6E" w:rsidRPr="005E2B2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5E2B2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5E2B2C">
        <w:rPr>
          <w:sz w:val="24"/>
          <w:szCs w:val="24"/>
        </w:rPr>
        <w:t>, на Официальном сайте Заказчика</w:t>
      </w:r>
      <w:r w:rsidR="00C820B7" w:rsidRPr="005E2B2C">
        <w:rPr>
          <w:sz w:val="24"/>
          <w:szCs w:val="24"/>
        </w:rPr>
        <w:t xml:space="preserve"> </w:t>
      </w:r>
      <w:hyperlink r:id="rId9" w:history="1"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5E2B2C">
          <w:rPr>
            <w:color w:val="0000FF"/>
            <w:sz w:val="24"/>
            <w:szCs w:val="24"/>
            <w:u w:val="single"/>
          </w:rPr>
          <w:t>.</w:t>
        </w:r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5E2B2C">
          <w:rPr>
            <w:color w:val="0000FF"/>
            <w:sz w:val="24"/>
            <w:szCs w:val="24"/>
            <w:u w:val="single"/>
          </w:rPr>
          <w:t>.</w:t>
        </w:r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5E2B2C">
        <w:rPr>
          <w:sz w:val="24"/>
          <w:szCs w:val="24"/>
        </w:rPr>
        <w:t xml:space="preserve"> (раздел «Закупки» – «Сведения о закупках») </w:t>
      </w:r>
      <w:r w:rsidR="00D10963" w:rsidRPr="005E2B2C">
        <w:rPr>
          <w:sz w:val="24"/>
          <w:szCs w:val="24"/>
        </w:rPr>
        <w:t xml:space="preserve">и на электронной торговой площадке </w:t>
      </w:r>
      <w:r w:rsidR="00D10963" w:rsidRPr="005E2B2C">
        <w:rPr>
          <w:rStyle w:val="a3"/>
          <w:sz w:val="24"/>
        </w:rPr>
        <w:t>utp.sberbank-ast.ru</w:t>
      </w:r>
      <w:r w:rsidR="00D10963" w:rsidRPr="005E2B2C">
        <w:rPr>
          <w:sz w:val="24"/>
        </w:rPr>
        <w:t xml:space="preserve"> </w:t>
      </w:r>
      <w:r w:rsidR="00D10963" w:rsidRPr="005E2B2C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5E2B2C">
        <w:rPr>
          <w:b/>
          <w:bCs/>
          <w:sz w:val="24"/>
          <w:szCs w:val="24"/>
        </w:rPr>
        <w:t>17.10</w:t>
      </w:r>
      <w:r w:rsidRPr="00252EA8">
        <w:rPr>
          <w:b/>
          <w:bCs/>
          <w:sz w:val="24"/>
          <w:szCs w:val="24"/>
        </w:rPr>
        <w:t>.20</w:t>
      </w:r>
      <w:r w:rsidRPr="009F630D">
        <w:rPr>
          <w:b/>
          <w:bCs/>
          <w:sz w:val="24"/>
          <w:szCs w:val="24"/>
        </w:rPr>
        <w:t>2</w:t>
      </w:r>
      <w:r w:rsidR="005E2B2C">
        <w:rPr>
          <w:b/>
          <w:bCs/>
          <w:sz w:val="24"/>
          <w:szCs w:val="24"/>
        </w:rPr>
        <w:t>4</w:t>
      </w:r>
      <w:r w:rsidRPr="00CF4137">
        <w:rPr>
          <w:bCs/>
          <w:sz w:val="24"/>
          <w:szCs w:val="24"/>
        </w:rPr>
        <w:t xml:space="preserve"> поступил</w:t>
      </w:r>
      <w:r w:rsidR="005E2B2C"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 w:rsidR="005E2B2C" w:rsidRPr="005E2B2C">
        <w:rPr>
          <w:b/>
          <w:bCs/>
          <w:sz w:val="24"/>
          <w:szCs w:val="24"/>
        </w:rPr>
        <w:t>1</w:t>
      </w:r>
      <w:r w:rsidRPr="00CF4137">
        <w:rPr>
          <w:b/>
          <w:bCs/>
          <w:sz w:val="24"/>
          <w:szCs w:val="24"/>
        </w:rPr>
        <w:t xml:space="preserve"> (</w:t>
      </w:r>
      <w:r w:rsidR="005E2B2C"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5E2B2C">
        <w:rPr>
          <w:bCs/>
          <w:sz w:val="24"/>
          <w:szCs w:val="24"/>
        </w:rPr>
        <w:t>ка</w:t>
      </w:r>
      <w:r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5E2B2C" w:rsidTr="005E2B2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045B2" w:rsidRPr="005E2B2C" w:rsidTr="005E2B2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E045B2" w:rsidRPr="005E2B2C" w:rsidRDefault="00E045B2" w:rsidP="00E045B2">
            <w:pPr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045B2" w:rsidRPr="0015068D" w:rsidRDefault="00E045B2" w:rsidP="00E045B2">
            <w:pPr>
              <w:jc w:val="center"/>
              <w:rPr>
                <w:sz w:val="22"/>
                <w:szCs w:val="22"/>
                <w:lang w:val="en-US"/>
              </w:rPr>
            </w:pPr>
            <w:r w:rsidRPr="0015068D">
              <w:rPr>
                <w:sz w:val="22"/>
                <w:szCs w:val="22"/>
              </w:rPr>
              <w:t>ЗК-153-1-2024/1</w:t>
            </w:r>
          </w:p>
        </w:tc>
        <w:tc>
          <w:tcPr>
            <w:tcW w:w="2003" w:type="dxa"/>
            <w:vAlign w:val="center"/>
          </w:tcPr>
          <w:p w:rsidR="00E045B2" w:rsidRPr="0015068D" w:rsidRDefault="00E045B2" w:rsidP="00E045B2">
            <w:pPr>
              <w:jc w:val="center"/>
              <w:rPr>
                <w:sz w:val="22"/>
                <w:szCs w:val="22"/>
              </w:rPr>
            </w:pPr>
            <w:r w:rsidRPr="0015068D">
              <w:rPr>
                <w:sz w:val="22"/>
                <w:szCs w:val="22"/>
              </w:rPr>
              <w:t>2498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045B2" w:rsidRPr="0015068D" w:rsidRDefault="00E045B2" w:rsidP="00E045B2">
            <w:pPr>
              <w:jc w:val="center"/>
              <w:rPr>
                <w:sz w:val="22"/>
                <w:szCs w:val="22"/>
              </w:rPr>
            </w:pPr>
            <w:r w:rsidRPr="0015068D">
              <w:rPr>
                <w:sz w:val="22"/>
                <w:szCs w:val="22"/>
              </w:rPr>
              <w:t>16 октября 20</w:t>
            </w:r>
            <w:r w:rsidRPr="0015068D">
              <w:rPr>
                <w:sz w:val="22"/>
                <w:szCs w:val="22"/>
                <w:lang w:val="en-US"/>
              </w:rPr>
              <w:t>2</w:t>
            </w:r>
            <w:r w:rsidRPr="0015068D">
              <w:rPr>
                <w:sz w:val="22"/>
                <w:szCs w:val="22"/>
              </w:rPr>
              <w:t>4 в 14:32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b/>
                <w:iCs/>
                <w:sz w:val="22"/>
                <w:szCs w:val="22"/>
              </w:rPr>
              <w:t>ООО «ОЙЛ ЭНЕРГО»</w:t>
            </w:r>
            <w:r w:rsidRPr="0015068D">
              <w:rPr>
                <w:iCs/>
                <w:sz w:val="22"/>
                <w:szCs w:val="22"/>
              </w:rPr>
              <w:t>,</w:t>
            </w:r>
          </w:p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ИНН:</w:t>
            </w:r>
            <w:r w:rsidRPr="0015068D">
              <w:t xml:space="preserve"> </w:t>
            </w:r>
            <w:r w:rsidRPr="0015068D">
              <w:rPr>
                <w:iCs/>
                <w:sz w:val="22"/>
                <w:szCs w:val="22"/>
              </w:rPr>
              <w:t>4100044785</w:t>
            </w:r>
          </w:p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КПП:</w:t>
            </w:r>
            <w:r w:rsidRPr="0015068D">
              <w:t xml:space="preserve"> </w:t>
            </w:r>
            <w:r w:rsidRPr="0015068D">
              <w:rPr>
                <w:iCs/>
                <w:sz w:val="22"/>
                <w:szCs w:val="22"/>
              </w:rPr>
              <w:t>410001001</w:t>
            </w:r>
          </w:p>
          <w:p w:rsidR="00E045B2" w:rsidRPr="0015068D" w:rsidRDefault="00E045B2" w:rsidP="00E045B2">
            <w:pPr>
              <w:rPr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ОГРН:</w:t>
            </w:r>
            <w:r w:rsidRPr="0015068D">
              <w:t xml:space="preserve"> </w:t>
            </w:r>
            <w:r w:rsidRPr="0015068D">
              <w:rPr>
                <w:iCs/>
                <w:sz w:val="22"/>
                <w:szCs w:val="22"/>
              </w:rPr>
              <w:t>1224100003852</w:t>
            </w:r>
          </w:p>
        </w:tc>
      </w:tr>
    </w:tbl>
    <w:p w:rsidR="00EB35B7" w:rsidRPr="005E2B2C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5E2B2C">
        <w:rPr>
          <w:b/>
          <w:sz w:val="24"/>
          <w:szCs w:val="24"/>
        </w:rPr>
        <w:t>2</w:t>
      </w:r>
      <w:r w:rsidRPr="005E2B2C">
        <w:rPr>
          <w:sz w:val="24"/>
          <w:szCs w:val="24"/>
        </w:rPr>
        <w:t xml:space="preserve">. </w:t>
      </w:r>
      <w:r w:rsidRPr="005E2B2C">
        <w:rPr>
          <w:b/>
          <w:sz w:val="24"/>
          <w:szCs w:val="24"/>
        </w:rPr>
        <w:t>Заявк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Участник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</w:t>
      </w:r>
      <w:r w:rsidRPr="00EB0AC3">
        <w:rPr>
          <w:b/>
          <w:sz w:val="24"/>
          <w:szCs w:val="24"/>
        </w:rPr>
        <w:t>содерж</w:t>
      </w:r>
      <w:r w:rsidR="005E2B2C">
        <w:rPr>
          <w:b/>
          <w:sz w:val="24"/>
          <w:szCs w:val="24"/>
        </w:rPr>
        <w:t>и</w:t>
      </w:r>
      <w:r w:rsidRPr="00EB0AC3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5E2B2C" w:rsidTr="0084058E">
        <w:tc>
          <w:tcPr>
            <w:tcW w:w="709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E045B2" w:rsidRPr="005E2B2C" w:rsidTr="0084058E">
        <w:tc>
          <w:tcPr>
            <w:tcW w:w="709" w:type="dxa"/>
          </w:tcPr>
          <w:p w:rsidR="00E045B2" w:rsidRPr="005E2B2C" w:rsidRDefault="00E045B2" w:rsidP="00E045B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b/>
                <w:iCs/>
                <w:sz w:val="22"/>
                <w:szCs w:val="22"/>
              </w:rPr>
              <w:t>ООО «ОЙЛ ЭНЕРГО»</w:t>
            </w:r>
            <w:r w:rsidRPr="0015068D">
              <w:rPr>
                <w:iCs/>
                <w:sz w:val="22"/>
                <w:szCs w:val="22"/>
              </w:rPr>
              <w:t>,</w:t>
            </w:r>
          </w:p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ИНН:</w:t>
            </w:r>
            <w:r w:rsidRPr="0015068D">
              <w:t xml:space="preserve"> </w:t>
            </w:r>
            <w:r w:rsidRPr="0015068D">
              <w:rPr>
                <w:iCs/>
                <w:sz w:val="22"/>
                <w:szCs w:val="22"/>
              </w:rPr>
              <w:t>4100044785</w:t>
            </w:r>
          </w:p>
          <w:p w:rsidR="00E045B2" w:rsidRPr="0015068D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КПП:</w:t>
            </w:r>
            <w:r w:rsidRPr="0015068D">
              <w:t xml:space="preserve"> </w:t>
            </w:r>
            <w:r w:rsidRPr="0015068D">
              <w:rPr>
                <w:iCs/>
                <w:sz w:val="22"/>
                <w:szCs w:val="22"/>
              </w:rPr>
              <w:t>410001001</w:t>
            </w:r>
          </w:p>
          <w:p w:rsidR="00E045B2" w:rsidRPr="0015068D" w:rsidRDefault="00E045B2" w:rsidP="00E045B2">
            <w:pPr>
              <w:widowControl w:val="0"/>
              <w:rPr>
                <w:sz w:val="22"/>
                <w:szCs w:val="22"/>
              </w:rPr>
            </w:pPr>
            <w:r w:rsidRPr="0015068D">
              <w:rPr>
                <w:iCs/>
                <w:sz w:val="22"/>
                <w:szCs w:val="22"/>
              </w:rPr>
              <w:t>ОГРН:</w:t>
            </w:r>
            <w:r w:rsidRPr="0015068D">
              <w:t xml:space="preserve"> </w:t>
            </w:r>
            <w:r w:rsidRPr="0015068D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4197" w:type="dxa"/>
          </w:tcPr>
          <w:p w:rsidR="00E045B2" w:rsidRPr="0015068D" w:rsidRDefault="00E045B2" w:rsidP="00E045B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15068D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045B2" w:rsidRPr="0015068D" w:rsidRDefault="00E045B2" w:rsidP="00E045B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15068D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045B2" w:rsidRPr="0015068D" w:rsidRDefault="00E045B2" w:rsidP="00E045B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15068D">
              <w:rPr>
                <w:b/>
                <w:sz w:val="22"/>
                <w:szCs w:val="22"/>
              </w:rPr>
              <w:t xml:space="preserve">Итого: </w:t>
            </w:r>
            <w:r w:rsidRPr="0015068D">
              <w:rPr>
                <w:b/>
                <w:bCs/>
                <w:sz w:val="22"/>
                <w:szCs w:val="22"/>
              </w:rPr>
              <w:t>74 183 334,50 рубля без учета НДС</w:t>
            </w:r>
          </w:p>
        </w:tc>
        <w:tc>
          <w:tcPr>
            <w:tcW w:w="2693" w:type="dxa"/>
          </w:tcPr>
          <w:p w:rsidR="00E045B2" w:rsidRPr="0015068D" w:rsidRDefault="00E045B2" w:rsidP="00E045B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15068D">
              <w:rPr>
                <w:color w:val="000000"/>
                <w:sz w:val="22"/>
                <w:szCs w:val="22"/>
              </w:rPr>
              <w:t>российское</w:t>
            </w:r>
          </w:p>
          <w:p w:rsidR="00E045B2" w:rsidRPr="00A95A03" w:rsidRDefault="00E045B2" w:rsidP="00E045B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15068D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E045B2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 xml:space="preserve">заявки </w:t>
      </w:r>
      <w:r w:rsidR="00A51A91" w:rsidRPr="00E045B2">
        <w:rPr>
          <w:b/>
          <w:sz w:val="24"/>
        </w:rPr>
        <w:t>следующих участников</w:t>
      </w:r>
      <w:r w:rsidR="00A51A91" w:rsidRPr="00E045B2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E045B2" w:rsidTr="0084058E">
        <w:tc>
          <w:tcPr>
            <w:tcW w:w="567" w:type="dxa"/>
            <w:vAlign w:val="center"/>
          </w:tcPr>
          <w:p w:rsidR="00EB35B7" w:rsidRPr="00E045B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045B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E045B2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045B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E045B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045B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E045B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045B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E045B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045B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E045B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045B2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E045B2" w:rsidRPr="005E2B2C" w:rsidTr="00E55150">
        <w:tc>
          <w:tcPr>
            <w:tcW w:w="567" w:type="dxa"/>
            <w:vAlign w:val="center"/>
          </w:tcPr>
          <w:p w:rsidR="00E045B2" w:rsidRPr="00E045B2" w:rsidRDefault="00E045B2" w:rsidP="00E045B2">
            <w:pPr>
              <w:widowControl w:val="0"/>
              <w:rPr>
                <w:sz w:val="22"/>
                <w:szCs w:val="22"/>
              </w:rPr>
            </w:pPr>
            <w:r w:rsidRPr="00E045B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045B2" w:rsidRPr="00E045B2" w:rsidRDefault="00E045B2" w:rsidP="00E045B2">
            <w:pPr>
              <w:jc w:val="center"/>
              <w:rPr>
                <w:sz w:val="22"/>
                <w:szCs w:val="22"/>
                <w:lang w:val="en-US"/>
              </w:rPr>
            </w:pPr>
            <w:r w:rsidRPr="00E045B2">
              <w:rPr>
                <w:sz w:val="22"/>
                <w:szCs w:val="22"/>
              </w:rPr>
              <w:t>ЗК-153-1-2024/1</w:t>
            </w:r>
          </w:p>
        </w:tc>
        <w:tc>
          <w:tcPr>
            <w:tcW w:w="1701" w:type="dxa"/>
            <w:vAlign w:val="center"/>
          </w:tcPr>
          <w:p w:rsidR="00E045B2" w:rsidRPr="00E045B2" w:rsidRDefault="00E045B2" w:rsidP="00E045B2">
            <w:pPr>
              <w:jc w:val="center"/>
              <w:rPr>
                <w:sz w:val="22"/>
                <w:szCs w:val="22"/>
              </w:rPr>
            </w:pPr>
            <w:r w:rsidRPr="00E045B2">
              <w:rPr>
                <w:sz w:val="22"/>
                <w:szCs w:val="22"/>
              </w:rPr>
              <w:t>2498</w:t>
            </w:r>
          </w:p>
        </w:tc>
        <w:tc>
          <w:tcPr>
            <w:tcW w:w="3260" w:type="dxa"/>
          </w:tcPr>
          <w:p w:rsidR="00E045B2" w:rsidRPr="00E045B2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E045B2">
              <w:rPr>
                <w:b/>
                <w:iCs/>
                <w:sz w:val="22"/>
                <w:szCs w:val="22"/>
              </w:rPr>
              <w:t>ООО «ОЙЛ ЭНЕРГО»</w:t>
            </w:r>
            <w:r w:rsidRPr="00E045B2">
              <w:rPr>
                <w:iCs/>
                <w:sz w:val="22"/>
                <w:szCs w:val="22"/>
              </w:rPr>
              <w:t>,</w:t>
            </w:r>
          </w:p>
          <w:p w:rsidR="00E045B2" w:rsidRPr="00E045B2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E045B2">
              <w:rPr>
                <w:iCs/>
                <w:sz w:val="22"/>
                <w:szCs w:val="22"/>
              </w:rPr>
              <w:t>683002, Камчатский край, г Петропавловск-Камчатский, ул. Виталия Кручины, 4, кв. 21</w:t>
            </w:r>
          </w:p>
          <w:p w:rsidR="00E045B2" w:rsidRPr="00E045B2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E045B2">
              <w:rPr>
                <w:iCs/>
                <w:sz w:val="22"/>
                <w:szCs w:val="22"/>
              </w:rPr>
              <w:t>ИНН:</w:t>
            </w:r>
            <w:r w:rsidRPr="00E045B2">
              <w:t xml:space="preserve"> </w:t>
            </w:r>
            <w:r w:rsidRPr="00E045B2">
              <w:rPr>
                <w:iCs/>
                <w:sz w:val="22"/>
                <w:szCs w:val="22"/>
              </w:rPr>
              <w:t>4100044785</w:t>
            </w:r>
          </w:p>
          <w:p w:rsidR="00E045B2" w:rsidRPr="00E045B2" w:rsidRDefault="00E045B2" w:rsidP="00E045B2">
            <w:pPr>
              <w:widowControl w:val="0"/>
              <w:rPr>
                <w:iCs/>
                <w:sz w:val="22"/>
                <w:szCs w:val="22"/>
              </w:rPr>
            </w:pPr>
            <w:r w:rsidRPr="00E045B2">
              <w:rPr>
                <w:iCs/>
                <w:sz w:val="22"/>
                <w:szCs w:val="22"/>
              </w:rPr>
              <w:t>КПП:</w:t>
            </w:r>
            <w:r w:rsidRPr="00E045B2">
              <w:t xml:space="preserve"> </w:t>
            </w:r>
            <w:r w:rsidRPr="00E045B2">
              <w:rPr>
                <w:iCs/>
                <w:sz w:val="22"/>
                <w:szCs w:val="22"/>
              </w:rPr>
              <w:t>410001001</w:t>
            </w:r>
          </w:p>
          <w:p w:rsidR="00E045B2" w:rsidRPr="00E045B2" w:rsidRDefault="00E045B2" w:rsidP="00E045B2">
            <w:pPr>
              <w:widowControl w:val="0"/>
              <w:rPr>
                <w:sz w:val="22"/>
                <w:szCs w:val="22"/>
              </w:rPr>
            </w:pPr>
            <w:r w:rsidRPr="00E045B2">
              <w:rPr>
                <w:iCs/>
                <w:sz w:val="22"/>
                <w:szCs w:val="22"/>
              </w:rPr>
              <w:t>ОГРН:</w:t>
            </w:r>
            <w:r w:rsidRPr="00E045B2">
              <w:t xml:space="preserve"> </w:t>
            </w:r>
            <w:r w:rsidRPr="00E045B2">
              <w:rPr>
                <w:iCs/>
                <w:sz w:val="22"/>
                <w:szCs w:val="22"/>
              </w:rPr>
              <w:t>1224100003852</w:t>
            </w:r>
          </w:p>
        </w:tc>
        <w:tc>
          <w:tcPr>
            <w:tcW w:w="1702" w:type="dxa"/>
          </w:tcPr>
          <w:p w:rsidR="00E045B2" w:rsidRPr="00E045B2" w:rsidRDefault="00E045B2" w:rsidP="00E045B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045B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045B2" w:rsidRPr="00E045B2" w:rsidRDefault="00E045B2" w:rsidP="00E045B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5E2B2C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5E2B2C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5E2B2C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5E2B2C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E2B2C" w:rsidRDefault="005E2B2C" w:rsidP="00780BA9">
      <w:pPr>
        <w:widowControl w:val="0"/>
        <w:ind w:firstLine="720"/>
        <w:jc w:val="both"/>
        <w:outlineLvl w:val="2"/>
        <w:rPr>
          <w:b/>
          <w:sz w:val="24"/>
        </w:rPr>
      </w:pPr>
    </w:p>
    <w:p w:rsidR="00717E6E" w:rsidRPr="005E2B2C" w:rsidRDefault="005E2B2C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5E2B2C">
        <w:rPr>
          <w:b/>
          <w:sz w:val="24"/>
        </w:rPr>
        <w:t>4</w:t>
      </w:r>
      <w:r w:rsidR="00717E6E" w:rsidRPr="005E2B2C">
        <w:rPr>
          <w:b/>
          <w:sz w:val="24"/>
          <w:szCs w:val="24"/>
        </w:rPr>
        <w:t>. </w:t>
      </w:r>
      <w:r w:rsidR="00780BA9" w:rsidRPr="005E2B2C">
        <w:rPr>
          <w:sz w:val="24"/>
          <w:szCs w:val="24"/>
        </w:rPr>
        <w:t xml:space="preserve">О признании закупочной процедуры </w:t>
      </w:r>
      <w:r w:rsidR="00780BA9" w:rsidRPr="005E2B2C">
        <w:rPr>
          <w:b/>
          <w:sz w:val="24"/>
          <w:szCs w:val="24"/>
        </w:rPr>
        <w:t>несостоявшейся</w:t>
      </w:r>
      <w:r w:rsidR="00780BA9" w:rsidRPr="005E2B2C">
        <w:rPr>
          <w:sz w:val="24"/>
          <w:szCs w:val="24"/>
        </w:rPr>
        <w:t>.</w:t>
      </w:r>
    </w:p>
    <w:p w:rsidR="005E2B2C" w:rsidRPr="005E2B2C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E2B2C">
        <w:rPr>
          <w:sz w:val="24"/>
          <w:szCs w:val="24"/>
        </w:rPr>
        <w:t>В связи с тем, что на закупку была подана</w:t>
      </w:r>
      <w:r w:rsidR="004C21D2" w:rsidRPr="005E2B2C">
        <w:rPr>
          <w:sz w:val="24"/>
          <w:szCs w:val="24"/>
        </w:rPr>
        <w:t xml:space="preserve"> одна</w:t>
      </w:r>
      <w:r w:rsidRPr="005E2B2C">
        <w:rPr>
          <w:sz w:val="24"/>
          <w:szCs w:val="24"/>
        </w:rPr>
        <w:t xml:space="preserve"> заявка, предлагается признать закупку </w:t>
      </w:r>
      <w:r w:rsidRPr="005E2B2C">
        <w:rPr>
          <w:b/>
          <w:sz w:val="24"/>
          <w:szCs w:val="24"/>
        </w:rPr>
        <w:t>несостоявшейся</w:t>
      </w:r>
      <w:r w:rsidRPr="005E2B2C">
        <w:rPr>
          <w:sz w:val="24"/>
          <w:szCs w:val="24"/>
        </w:rPr>
        <w:t xml:space="preserve"> и заключить договор с единственным участником</w:t>
      </w:r>
      <w:r w:rsidR="005E2B2C" w:rsidRPr="005E2B2C">
        <w:rPr>
          <w:sz w:val="24"/>
          <w:szCs w:val="24"/>
        </w:rPr>
        <w:t>:</w:t>
      </w:r>
    </w:p>
    <w:p w:rsidR="00E045B2" w:rsidRPr="00352A9B" w:rsidRDefault="00E045B2" w:rsidP="00E045B2">
      <w:pPr>
        <w:widowControl w:val="0"/>
        <w:ind w:firstLine="709"/>
        <w:rPr>
          <w:sz w:val="24"/>
          <w:szCs w:val="24"/>
        </w:rPr>
      </w:pPr>
      <w:r w:rsidRPr="00352A9B">
        <w:rPr>
          <w:b/>
          <w:iCs/>
          <w:sz w:val="24"/>
          <w:szCs w:val="24"/>
        </w:rPr>
        <w:t>ООО «ОЙЛ ЭНЕРГО»</w:t>
      </w:r>
      <w:r w:rsidRPr="00352A9B">
        <w:rPr>
          <w:iCs/>
          <w:sz w:val="24"/>
          <w:szCs w:val="24"/>
        </w:rPr>
        <w:t xml:space="preserve">, 683002, Камчатский край, г Петропавловск-Камчатский, ул. Виталия Кручины, 4, </w:t>
      </w:r>
      <w:bookmarkStart w:id="0" w:name="_GoBack"/>
      <w:bookmarkEnd w:id="0"/>
      <w:r w:rsidRPr="00352A9B">
        <w:rPr>
          <w:iCs/>
          <w:sz w:val="24"/>
          <w:szCs w:val="24"/>
        </w:rPr>
        <w:t xml:space="preserve">кв. 21, </w:t>
      </w:r>
      <w:r w:rsidRPr="00352A9B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E045B2" w:rsidRPr="00352A9B" w:rsidTr="00AF3A03">
        <w:tc>
          <w:tcPr>
            <w:tcW w:w="3780" w:type="dxa"/>
          </w:tcPr>
          <w:p w:rsidR="00E045B2" w:rsidRPr="00352A9B" w:rsidRDefault="00E045B2" w:rsidP="00AF3A0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52A9B">
              <w:rPr>
                <w:bCs/>
                <w:sz w:val="24"/>
                <w:szCs w:val="24"/>
              </w:rPr>
              <w:t>Стоимость поставки товара (</w:t>
            </w:r>
            <w:r w:rsidRPr="00352A9B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352A9B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E045B2" w:rsidRPr="00352A9B" w:rsidRDefault="00E045B2" w:rsidP="00AF3A03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52A9B">
              <w:rPr>
                <w:b/>
                <w:bCs/>
                <w:sz w:val="24"/>
                <w:szCs w:val="24"/>
              </w:rPr>
              <w:t xml:space="preserve">74 183 334,50 рубля </w:t>
            </w:r>
            <w:r w:rsidRPr="00352A9B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45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5E2B2C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045B2"/>
    <w:rsid w:val="00E23862"/>
    <w:rsid w:val="00E369E9"/>
    <w:rsid w:val="00E57BA0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dcterms:created xsi:type="dcterms:W3CDTF">2021-07-15T21:08:00Z</dcterms:created>
  <dcterms:modified xsi:type="dcterms:W3CDTF">2024-10-16T21:38:00Z</dcterms:modified>
</cp:coreProperties>
</file>